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6BE" w:rsidRPr="006048D5" w:rsidRDefault="006048D5">
      <w:pPr>
        <w:rPr>
          <w:rFonts w:ascii="Times New Roman" w:eastAsia="Times New Roman" w:hAnsi="Times New Roman" w:cs="Times New Roman"/>
          <w:sz w:val="28"/>
          <w:szCs w:val="28"/>
          <w:lang w:val="kk-KZ"/>
        </w:rPr>
      </w:pPr>
      <w:r w:rsidRPr="006048D5">
        <w:rPr>
          <w:rFonts w:ascii="Times New Roman" w:eastAsia="Times New Roman" w:hAnsi="Times New Roman" w:cs="Times New Roman"/>
          <w:sz w:val="28"/>
          <w:szCs w:val="28"/>
          <w:lang w:val="kk-KZ"/>
        </w:rPr>
        <w:t xml:space="preserve">Наурыз </w:t>
      </w:r>
      <w:r>
        <w:rPr>
          <w:rFonts w:ascii="Times New Roman" w:eastAsia="Times New Roman" w:hAnsi="Times New Roman" w:cs="Times New Roman"/>
          <w:sz w:val="28"/>
          <w:szCs w:val="28"/>
          <w:lang w:val="kk-KZ"/>
        </w:rPr>
        <w:t>а</w:t>
      </w:r>
      <w:bookmarkStart w:id="0" w:name="_GoBack"/>
      <w:bookmarkEnd w:id="0"/>
      <w:r w:rsidRPr="006048D5">
        <w:rPr>
          <w:rFonts w:ascii="Times New Roman" w:eastAsia="Times New Roman" w:hAnsi="Times New Roman" w:cs="Times New Roman"/>
          <w:sz w:val="28"/>
          <w:szCs w:val="28"/>
          <w:lang w:val="kk-KZ"/>
        </w:rPr>
        <w:t>йы 4-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D476B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Pr="006048D5" w:rsidRDefault="006048D5">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«Жұлдыз»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20.03 - 24.03.2023</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D476BE" w:rsidRDefault="006048D5">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тамақтану және ұйықтау әдебі, оқу үлгерімі жайлы ақпарат беру.</w:t>
            </w:r>
          </w:p>
        </w:tc>
      </w:tr>
      <w:tr w:rsidR="00D476B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 бұрышындағы еңбек".</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қалпына келтіру).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жөндеуді қажет ететін кітаптарды таңдауды, оларды мұқият желімдеуді үйрету (желім мен қайшыны дұрыс пайдалану, майлықтарды пайдалану). Кітаптарға ұқыпты қарауға, жұмыс істеуге, тәртіпті сақтауға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w:t>
            </w:r>
            <w:r>
              <w:rPr>
                <w:rFonts w:ascii="Times New Roman" w:eastAsia="Times New Roman" w:hAnsi="Times New Roman" w:cs="Times New Roman"/>
                <w:b/>
                <w:sz w:val="24"/>
                <w:szCs w:val="24"/>
              </w:rPr>
              <w:t>науды үйренеміз"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w:t>
            </w:r>
            <w:r>
              <w:rPr>
                <w:rFonts w:ascii="Times New Roman" w:eastAsia="Times New Roman" w:hAnsi="Times New Roman" w:cs="Times New Roman"/>
                <w:sz w:val="24"/>
                <w:szCs w:val="24"/>
              </w:rPr>
              <w:t>н дағдыларын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D476B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D476BE" w:rsidRDefault="00D476B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 шығармаларын оқу.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мәтіннің </w:t>
            </w:r>
            <w:r>
              <w:rPr>
                <w:rFonts w:ascii="Times New Roman" w:eastAsia="Times New Roman" w:hAnsi="Times New Roman" w:cs="Times New Roman"/>
                <w:sz w:val="24"/>
                <w:szCs w:val="24"/>
              </w:rPr>
              <w:lastRenderedPageBreak/>
              <w:t>сөздері мен дыбыстық тіркестерін қайталауға деген ұмтылыстарын қалыптастыру. Балаларда көркем әдебиетке қызығушылықтарын ояту.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"Киіз басу" рөлдік ойыны.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Құралдары: киізге ұқсас көрпелер, </w:t>
            </w:r>
            <w:r>
              <w:rPr>
                <w:rFonts w:ascii="Times New Roman" w:eastAsia="Times New Roman" w:hAnsi="Times New Roman" w:cs="Times New Roman"/>
                <w:sz w:val="24"/>
                <w:szCs w:val="24"/>
              </w:rPr>
              <w:lastRenderedPageBreak/>
              <w:t>таяқтар, жіптер.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Киіз басып 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Дөңгелентіп аламыз.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Сабалаймыз таяқпен,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Білектейміз, жаямыз.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 Кужагулова.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"Ағаштан не жасайды?"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ұлттық салт-дәстүр, әдет</w:t>
            </w:r>
            <w:r>
              <w:rPr>
                <w:rFonts w:ascii="Times New Roman" w:eastAsia="Times New Roman" w:hAnsi="Times New Roman" w:cs="Times New Roman"/>
                <w:sz w:val="24"/>
                <w:szCs w:val="24"/>
              </w:rPr>
              <w:t xml:space="preserve">-ғұрып жайында </w:t>
            </w:r>
            <w:r>
              <w:rPr>
                <w:rFonts w:ascii="Times New Roman" w:eastAsia="Times New Roman" w:hAnsi="Times New Roman" w:cs="Times New Roman"/>
                <w:sz w:val="24"/>
                <w:szCs w:val="24"/>
              </w:rPr>
              <w:lastRenderedPageBreak/>
              <w:t>қарапайым түсінік беру; ата-бабаларымыздың кейінгі ұрпаққа мирас еткен асыл мұрасын қадірлеп, қастерлеуге, қасиетін түсінуге баулу.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жүмыс.</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«Туған жерімізді гүлдендірейік».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w:t>
            </w:r>
            <w:r>
              <w:rPr>
                <w:rFonts w:ascii="Times New Roman" w:eastAsia="Times New Roman" w:hAnsi="Times New Roman" w:cs="Times New Roman"/>
                <w:sz w:val="24"/>
                <w:szCs w:val="24"/>
              </w:rPr>
              <w:t>ағаштар, талшыбықтар, гүлдер, шөптер. т.б суреттерін салып, қиып алып ватманга жапсырады.</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«Туған жерімізге ағаш отырғызайық» </w:t>
            </w:r>
            <w:r>
              <w:rPr>
                <w:rFonts w:ascii="Times New Roman" w:eastAsia="Times New Roman" w:hAnsi="Times New Roman" w:cs="Times New Roman"/>
                <w:sz w:val="24"/>
                <w:szCs w:val="24"/>
              </w:rPr>
              <w:lastRenderedPageBreak/>
              <w:t>тақырыбында салынған сурет бойынша әңгіме кұрастырыңдар. Суретті бояңдар.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w:t>
            </w:r>
            <w:r>
              <w:rPr>
                <w:rFonts w:ascii="Times New Roman" w:eastAsia="Times New Roman" w:hAnsi="Times New Roman" w:cs="Times New Roman"/>
                <w:b/>
                <w:sz w:val="24"/>
                <w:szCs w:val="24"/>
              </w:rPr>
              <w:t>рмашылық іс-әрекет)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(шығыршықтармен)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шығыршықты ортасынан екі қолымен алдына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1 - 2 - шығыршықты қолымен аяғына дейін бұрап, айналдыру; 3 - 4 - бастапқы қалып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шығыршықты ортасынан екі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отыру, шығыршықты жоғары көтеру; 2 - бастапқы қалып </w:t>
            </w:r>
            <w:r>
              <w:rPr>
                <w:rFonts w:ascii="Times New Roman" w:eastAsia="Times New Roman" w:hAnsi="Times New Roman" w:cs="Times New Roman"/>
                <w:sz w:val="24"/>
                <w:szCs w:val="24"/>
              </w:rPr>
              <w:t>(жаттығу 7-8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иық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жанына жіберу; 2 - қолдарын жоғары көтеріп, шығыршықты екінші қолына салу; 3 - қолдарын жанына жіберу; 4 - бастапқы қалыпқа келу</w:t>
            </w:r>
            <w:r>
              <w:rPr>
                <w:rFonts w:ascii="Times New Roman" w:eastAsia="Times New Roman" w:hAnsi="Times New Roman" w:cs="Times New Roman"/>
                <w:sz w:val="24"/>
                <w:szCs w:val="24"/>
              </w:rPr>
              <w:t>. Жаттығуды келесі қолымен орындау (жаттығу 6-8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аяқты табан деңгейінде ұстап, шығыршықты оң қолымен төменде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аяғын бүгіп, көтеру, аяқтың астынан шығыршықты келесі қолға салу; 2 - қолын жіберіп, бастапқы қалыпқа келу. Жаттығуды сол жаққа қайталау (жаттығу 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аяқты иық деңгейінде ұстап, шығыршықты ортасынан екі қолымен тө</w:t>
            </w:r>
            <w:r>
              <w:rPr>
                <w:rFonts w:ascii="Times New Roman" w:eastAsia="Times New Roman" w:hAnsi="Times New Roman" w:cs="Times New Roman"/>
                <w:sz w:val="24"/>
                <w:szCs w:val="24"/>
              </w:rPr>
              <w:t>менде ұстау.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түзу қолдарын алға ұстау; 2 - еңкейіп, шығыршықты жерге тигізу; 3 - тіктеліп, шығыршықты алдына әкел; 4 - бастапқы қалыпқа келу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шығыршықты басына, екі қолды беліне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аяғын жанына қою; 2 - сол аяғын орнына қою; 3 - сол аяғын жанына қою; 4 - оң аяғын орнына қою; 5-6 - </w:t>
            </w:r>
            <w:r>
              <w:rPr>
                <w:rFonts w:ascii="Times New Roman" w:eastAsia="Times New Roman" w:hAnsi="Times New Roman" w:cs="Times New Roman"/>
                <w:sz w:val="24"/>
                <w:szCs w:val="24"/>
              </w:rPr>
              <w:lastRenderedPageBreak/>
              <w:t>бастапқы қалып (жаттығу 5-6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шығыршық жерде, аяқ бірге, қолды белге қою.</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Шығыршықты айналып, 1-4-ке дейін оңға және 5-8-ге дейін солға секіру (жаттығу 3-4 рет қайталанады).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w:t>
            </w:r>
            <w:r>
              <w:rPr>
                <w:rFonts w:ascii="Times New Roman" w:eastAsia="Times New Roman" w:hAnsi="Times New Roman" w:cs="Times New Roman"/>
                <w:sz w:val="24"/>
                <w:szCs w:val="24"/>
              </w:rPr>
              <w:t>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w:t>
            </w:r>
            <w:r>
              <w:rPr>
                <w:rFonts w:ascii="Times New Roman" w:eastAsia="Times New Roman" w:hAnsi="Times New Roman" w:cs="Times New Roman"/>
                <w:sz w:val="24"/>
                <w:szCs w:val="24"/>
              </w:rPr>
              <w:t>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w:t>
            </w:r>
            <w:r>
              <w:rPr>
                <w:rFonts w:ascii="Times New Roman" w:eastAsia="Times New Roman" w:hAnsi="Times New Roman" w:cs="Times New Roman"/>
                <w:b/>
                <w:sz w:val="24"/>
                <w:szCs w:val="24"/>
              </w:rPr>
              <w:t>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көңіл-күйім»</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мақсат-міндеттері: </w:t>
            </w:r>
            <w:r>
              <w:rPr>
                <w:rFonts w:ascii="Times New Roman" w:eastAsia="Times New Roman" w:hAnsi="Times New Roman" w:cs="Times New Roman"/>
                <w:sz w:val="24"/>
                <w:szCs w:val="24"/>
              </w:rPr>
              <w:lastRenderedPageBreak/>
              <w:t xml:space="preserve">мейрімділікке, жақын адамның көңіл-күйін көре білуге </w:t>
            </w:r>
            <w:proofErr w:type="gramStart"/>
            <w:r>
              <w:rPr>
                <w:rFonts w:ascii="Times New Roman" w:eastAsia="Times New Roman" w:hAnsi="Times New Roman" w:cs="Times New Roman"/>
                <w:sz w:val="24"/>
                <w:szCs w:val="24"/>
              </w:rPr>
              <w:t>тәрбиелеу .</w:t>
            </w:r>
            <w:proofErr w:type="gramEnd"/>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кезек-кезек жылдың қай мезгілі, табиғат құбылысы, ауа-райы олардың бүгінгі көңіл-күйіне ұқсас екенін </w:t>
            </w:r>
            <w:r>
              <w:rPr>
                <w:rFonts w:ascii="Times New Roman" w:eastAsia="Times New Roman" w:hAnsi="Times New Roman" w:cs="Times New Roman"/>
                <w:sz w:val="24"/>
                <w:szCs w:val="24"/>
              </w:rPr>
              <w:t>айтады.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w:t>
            </w:r>
            <w:r>
              <w:rPr>
                <w:rFonts w:ascii="Times New Roman" w:eastAsia="Times New Roman" w:hAnsi="Times New Roman" w:cs="Times New Roman"/>
                <w:sz w:val="24"/>
                <w:szCs w:val="24"/>
              </w:rPr>
              <w:t>і, күлкілі, ызалы екенін айтады.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Қолайсыз ауа-райы, суық, жаңбыр, </w:t>
            </w:r>
            <w:r>
              <w:rPr>
                <w:rFonts w:ascii="Times New Roman" w:eastAsia="Times New Roman" w:hAnsi="Times New Roman" w:cs="Times New Roman"/>
                <w:sz w:val="24"/>
                <w:szCs w:val="24"/>
              </w:rPr>
              <w:lastRenderedPageBreak/>
              <w:t>түнерген аспан сияқты агрессивті элементтер эмоционалды күйзелісті көрсететінін түсіндіру керек.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«Мейірімділік туралы ойлайық»</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ұжымда </w:t>
            </w:r>
            <w:r>
              <w:rPr>
                <w:rFonts w:ascii="Times New Roman" w:eastAsia="Times New Roman" w:hAnsi="Times New Roman" w:cs="Times New Roman"/>
                <w:sz w:val="24"/>
                <w:szCs w:val="24"/>
              </w:rPr>
              <w:lastRenderedPageBreak/>
              <w:t>тілектестік қарым-қатынасқа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Жүргізуші («мейірімділік») таңдалады. Педагог оған бөлмеден шығып, балалардың кез-келгеніне қандай қайырымдылық жасай алатындығы туралы ойлануды ұсынады.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w:t>
            </w:r>
            <w:r>
              <w:rPr>
                <w:rFonts w:ascii="Times New Roman" w:eastAsia="Times New Roman" w:hAnsi="Times New Roman" w:cs="Times New Roman"/>
                <w:sz w:val="24"/>
                <w:szCs w:val="24"/>
              </w:rPr>
              <w:t>огтің белгісі бойынша балалар «мейірімділікті» шақырады. Ол бөлмеге кіріп, балалардың біреуінің қолынан ұстап, оны шеңбердің ортасына апарады да, ол үшін қандай жақсылық жасай алатынын айтады. Содан кейін жүргізуші ауысады, ойын осылай жалғасады.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(әлеуметт</w:t>
            </w:r>
            <w:r>
              <w:rPr>
                <w:rFonts w:ascii="Times New Roman" w:eastAsia="Times New Roman" w:hAnsi="Times New Roman" w:cs="Times New Roman"/>
                <w:b/>
                <w:sz w:val="24"/>
                <w:szCs w:val="24"/>
              </w:rPr>
              <w:t>ік-эмоционалды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Білім беру ұйымының кестесі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демалыс.</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w:t>
            </w:r>
            <w:r>
              <w:rPr>
                <w:rFonts w:ascii="Times New Roman" w:eastAsia="Times New Roman" w:hAnsi="Times New Roman" w:cs="Times New Roman"/>
                <w:b/>
                <w:sz w:val="24"/>
                <w:szCs w:val="24"/>
              </w:rPr>
              <w:t>леуді дамыту,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 xml:space="preserve">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Көктемде қайың </w:t>
            </w:r>
            <w:r>
              <w:rPr>
                <w:rFonts w:ascii="Times New Roman" w:eastAsia="Times New Roman" w:hAnsi="Times New Roman" w:cs="Times New Roman"/>
                <w:b/>
                <w:sz w:val="24"/>
                <w:szCs w:val="24"/>
              </w:rPr>
              <w:lastRenderedPageBreak/>
              <w:t>ағаштарын бақылау. (қарым-қатынас іс-әрекет, таным іс-әрекет, зерттеу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ағаштардың көктемде тіршілік ету ерекшеліктері туралы білімдерін қалыптастыру; </w:t>
            </w:r>
            <w:r>
              <w:rPr>
                <w:rFonts w:ascii="Times New Roman" w:eastAsia="Times New Roman" w:hAnsi="Times New Roman" w:cs="Times New Roman"/>
                <w:sz w:val="24"/>
                <w:szCs w:val="24"/>
              </w:rPr>
              <w:t>өсімдіктерге деген құрмет сезімін тәрбиелеу.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"Табиғаттың жас көмекшілері" операциясы. </w:t>
            </w:r>
            <w:r>
              <w:rPr>
                <w:rFonts w:ascii="Times New Roman" w:eastAsia="Times New Roman" w:hAnsi="Times New Roman" w:cs="Times New Roman"/>
                <w:b/>
                <w:sz w:val="24"/>
                <w:szCs w:val="24"/>
              </w:rPr>
              <w:t>(еңбек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w:t>
            </w:r>
            <w:r>
              <w:rPr>
                <w:rFonts w:ascii="Times New Roman" w:eastAsia="Times New Roman" w:hAnsi="Times New Roman" w:cs="Times New Roman"/>
                <w:sz w:val="24"/>
                <w:szCs w:val="24"/>
              </w:rPr>
              <w:t xml:space="preserve"> табиғаттағы </w:t>
            </w:r>
            <w:r>
              <w:rPr>
                <w:rFonts w:ascii="Times New Roman" w:eastAsia="Times New Roman" w:hAnsi="Times New Roman" w:cs="Times New Roman"/>
                <w:sz w:val="24"/>
                <w:szCs w:val="24"/>
              </w:rPr>
              <w:lastRenderedPageBreak/>
              <w:t>мінез-құлық ережелерін сақтау.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"Айна", "Күн мен түн".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w:t>
            </w:r>
            <w:r>
              <w:rPr>
                <w:rFonts w:ascii="Times New Roman" w:eastAsia="Times New Roman" w:hAnsi="Times New Roman" w:cs="Times New Roman"/>
                <w:sz w:val="24"/>
                <w:szCs w:val="24"/>
              </w:rPr>
              <w:t>қсат-міндеттер: екі аяқпен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Қоғамдық өмір </w:t>
            </w:r>
            <w:r>
              <w:rPr>
                <w:rFonts w:ascii="Times New Roman" w:eastAsia="Times New Roman" w:hAnsi="Times New Roman" w:cs="Times New Roman"/>
                <w:b/>
                <w:sz w:val="24"/>
                <w:szCs w:val="24"/>
              </w:rPr>
              <w:lastRenderedPageBreak/>
              <w:t>құбылыстарын бақылау: "Жүретін бөлік". (қарым-қатынас іс-әрекет, таным іс-әрекет, зерттеу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байқағыштығын, ойлау қабілеттерін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тапсырмалар: "Кел, ойнайық, балақай!" (шығармашылық іс-әрекет)</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пантомимикалық дағдыларды дамыту, эмоционалды көңіл-күйлерін көтеруге ​​ықпал ету.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"Жоғары". (дене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физикалық </w:t>
            </w:r>
            <w:r>
              <w:rPr>
                <w:rFonts w:ascii="Times New Roman" w:eastAsia="Times New Roman" w:hAnsi="Times New Roman" w:cs="Times New Roman"/>
                <w:sz w:val="24"/>
                <w:szCs w:val="24"/>
              </w:rPr>
              <w:lastRenderedPageBreak/>
              <w:t>қасиеттерін, ептілігін, бұлшық ет, тыныс алу қимылдарын дамыту.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w:t>
            </w:r>
            <w:r>
              <w:rPr>
                <w:rFonts w:ascii="Times New Roman" w:eastAsia="Times New Roman" w:hAnsi="Times New Roman" w:cs="Times New Roman"/>
                <w:sz w:val="24"/>
                <w:szCs w:val="24"/>
              </w:rPr>
              <w:t xml:space="preserve">Қуып жет". </w:t>
            </w:r>
            <w:r>
              <w:rPr>
                <w:rFonts w:ascii="Times New Roman" w:eastAsia="Times New Roman" w:hAnsi="Times New Roman" w:cs="Times New Roman"/>
                <w:b/>
                <w:sz w:val="24"/>
                <w:szCs w:val="24"/>
              </w:rPr>
              <w:t>(дене шынықтыру)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жүгіру жылдамдығын, төзімділікті дамыту.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w:t>
            </w:r>
            <w:r>
              <w:rPr>
                <w:rFonts w:ascii="Times New Roman" w:eastAsia="Times New Roman" w:hAnsi="Times New Roman" w:cs="Times New Roman"/>
                <w:sz w:val="24"/>
                <w:szCs w:val="24"/>
              </w:rPr>
              <w:t>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w:t>
            </w:r>
            <w:r>
              <w:rPr>
                <w:rFonts w:ascii="Times New Roman" w:eastAsia="Times New Roman" w:hAnsi="Times New Roman" w:cs="Times New Roman"/>
                <w:sz w:val="24"/>
                <w:szCs w:val="24"/>
              </w:rPr>
              <w:t>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Жеке гигиена ережелерін орындауда өзін-өзі бақылауды дамыту: дененің тазалығын бақылау, қол-аяғын жуу, </w:t>
            </w:r>
            <w:r>
              <w:rPr>
                <w:rFonts w:ascii="Times New Roman" w:eastAsia="Times New Roman" w:hAnsi="Times New Roman" w:cs="Times New Roman"/>
                <w:sz w:val="24"/>
                <w:szCs w:val="24"/>
              </w:rPr>
              <w:lastRenderedPageBreak/>
              <w:t>тістерін мұқият тазалау, тамақтанғаннан кейін ауызды ша</w:t>
            </w:r>
            <w:r>
              <w:rPr>
                <w:rFonts w:ascii="Times New Roman" w:eastAsia="Times New Roman" w:hAnsi="Times New Roman" w:cs="Times New Roman"/>
                <w:sz w:val="24"/>
                <w:szCs w:val="24"/>
              </w:rPr>
              <w:t>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w:t>
            </w:r>
            <w:r>
              <w:rPr>
                <w:rFonts w:ascii="Times New Roman" w:eastAsia="Times New Roman" w:hAnsi="Times New Roman" w:cs="Times New Roman"/>
                <w:sz w:val="24"/>
                <w:szCs w:val="24"/>
              </w:rPr>
              <w:t>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w:t>
            </w:r>
            <w:r>
              <w:rPr>
                <w:rFonts w:ascii="Times New Roman" w:eastAsia="Times New Roman" w:hAnsi="Times New Roman" w:cs="Times New Roman"/>
                <w:sz w:val="24"/>
                <w:szCs w:val="24"/>
              </w:rPr>
              <w:t>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Ұйқыдан оянғаннан кейін, бірден төсекте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жатып жасалған гимнастика балалардың ұйқыдан ояу күйіне </w:t>
            </w:r>
            <w:r>
              <w:rPr>
                <w:rFonts w:ascii="Times New Roman" w:eastAsia="Times New Roman" w:hAnsi="Times New Roman" w:cs="Times New Roman"/>
                <w:sz w:val="24"/>
                <w:szCs w:val="24"/>
              </w:rPr>
              <w:t>біртіндеп ауысуына бағытталған. Оянған балалармен өткізген дұрыс, қалғандары оянған кезде қосылады).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дене шынықтыру)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w:t>
            </w:r>
            <w:r>
              <w:rPr>
                <w:rFonts w:ascii="Times New Roman" w:eastAsia="Times New Roman" w:hAnsi="Times New Roman" w:cs="Times New Roman"/>
                <w:b/>
                <w:sz w:val="24"/>
                <w:szCs w:val="24"/>
              </w:rPr>
              <w:t>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"Ұстап ал да, түсін ата".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ұстап алып, аталған түске сай боялған белгілі затты (құбылысты, жануарды, құсты) жылдам атауға жаттықтыру; ой шапшаңдығын, түстерді ажырату, зейін қабілетін, дүниетанымын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немесе қата</w:t>
            </w:r>
            <w:r>
              <w:rPr>
                <w:rFonts w:ascii="Times New Roman" w:eastAsia="Times New Roman" w:hAnsi="Times New Roman" w:cs="Times New Roman"/>
                <w:sz w:val="24"/>
                <w:szCs w:val="24"/>
              </w:rPr>
              <w:t>рда отырады (тұрады). Ойынды педагог немесе санамақ арқылы таңдалған балалардың бірі жүргізеді.</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w:t>
            </w:r>
            <w:r>
              <w:rPr>
                <w:rFonts w:ascii="Times New Roman" w:eastAsia="Times New Roman" w:hAnsi="Times New Roman" w:cs="Times New Roman"/>
                <w:b/>
                <w:sz w:val="24"/>
                <w:szCs w:val="24"/>
              </w:rPr>
              <w:lastRenderedPageBreak/>
              <w:t>әрекеті, шығармашылық іс-әрекеті, таным іс-әрекеті, зерттеу іс-әрекеті)</w:t>
            </w:r>
          </w:p>
          <w:p w:rsidR="00D476BE" w:rsidRDefault="00D476BE">
            <w:pPr>
              <w:widowControl w:val="0"/>
              <w:rPr>
                <w:rFonts w:ascii="Times New Roman" w:eastAsia="Times New Roman" w:hAnsi="Times New Roman" w:cs="Times New Roman"/>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"Алдар Көсе мен шық бермес Шығайбай" ертегісі.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w:t>
            </w:r>
            <w:r>
              <w:rPr>
                <w:rFonts w:ascii="Times New Roman" w:eastAsia="Times New Roman" w:hAnsi="Times New Roman" w:cs="Times New Roman"/>
                <w:sz w:val="24"/>
                <w:szCs w:val="24"/>
              </w:rPr>
              <w:t>ат-міндеттер. Әйгілі ертегінің мазмұнын балалардың естеріне түсіру, есте сақтау, ой, қиял, эмоциялық, пантомимикалық, қатынастық қабілеттерін дамыту.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"Алдар Көсе мен шық бермес Шығайбай" ертегісіне қатысатын кейіпкерлердің киімдері, үй </w:t>
            </w:r>
            <w:r>
              <w:rPr>
                <w:rFonts w:ascii="Times New Roman" w:eastAsia="Times New Roman" w:hAnsi="Times New Roman" w:cs="Times New Roman"/>
                <w:sz w:val="24"/>
                <w:szCs w:val="24"/>
              </w:rPr>
              <w:lastRenderedPageBreak/>
              <w:t xml:space="preserve">шаруасына </w:t>
            </w:r>
            <w:r>
              <w:rPr>
                <w:rFonts w:ascii="Times New Roman" w:eastAsia="Times New Roman" w:hAnsi="Times New Roman" w:cs="Times New Roman"/>
                <w:sz w:val="24"/>
                <w:szCs w:val="24"/>
              </w:rPr>
              <w:t>қажетті заттар мен жиһаздар.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"Алдар Көсе мен шық бермес Шығайбай" ертегісін қайталап оқып береді.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автор рөлін педагог өзі алады,</w:t>
            </w:r>
            <w:r>
              <w:rPr>
                <w:rFonts w:ascii="Times New Roman" w:eastAsia="Times New Roman" w:hAnsi="Times New Roman" w:cs="Times New Roman"/>
                <w:sz w:val="24"/>
                <w:szCs w:val="24"/>
              </w:rPr>
              <w:t xml:space="preserve"> содан кейін балалардың арасынан автордың рөліне бір баланы ұсынуға болады.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Қойылым соңында педагог кейіпкерлерді ойнаған балаларды жеке қатарға шығарып, қайсы, </w:t>
            </w:r>
            <w:r>
              <w:rPr>
                <w:rFonts w:ascii="Times New Roman" w:eastAsia="Times New Roman" w:hAnsi="Times New Roman" w:cs="Times New Roman"/>
                <w:sz w:val="24"/>
                <w:szCs w:val="24"/>
              </w:rPr>
              <w:lastRenderedPageBreak/>
              <w:t>кімнің рөлін атқарғанын көрермендерге таныстырып жатады. Артист балалар көрермендерге иіліп құр</w:t>
            </w:r>
            <w:r>
              <w:rPr>
                <w:rFonts w:ascii="Times New Roman" w:eastAsia="Times New Roman" w:hAnsi="Times New Roman" w:cs="Times New Roman"/>
                <w:sz w:val="24"/>
                <w:szCs w:val="24"/>
              </w:rPr>
              <w:t>мет білдіреді, қошемет пен мақтауға ие болады.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балалардан шығарманың немен аяқталғанын анықтайды, кейіпкерлер әрекеттеріне қысқаша талдау жасатады.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"Аталған дыбыстың сөз құрамындағы орнын тап".</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фонематикалық есту қабілеттерін, зейін, ойлау, елестету қабілеттерін арттыру; кез келген сөздің дыбыстық құрамының кестесіне қарап, аталған дыбыстың орнын табуға</w:t>
            </w:r>
            <w:r>
              <w:rPr>
                <w:rFonts w:ascii="Times New Roman" w:eastAsia="Times New Roman" w:hAnsi="Times New Roman" w:cs="Times New Roman"/>
                <w:sz w:val="24"/>
                <w:szCs w:val="24"/>
              </w:rPr>
              <w:t xml:space="preserve"> жаттықтыру; сөздік қорды байыту.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көрнекілік суреттері және олардың сөздеріне құрылған дыбыстық құрамының кестелері.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екінші күрделенген нұсқасы.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Белгісіз сөздердің дыбыстық құрамдарының кестелері ұсынылады. Балалар кез келген ке</w:t>
            </w:r>
            <w:r>
              <w:rPr>
                <w:rFonts w:ascii="Times New Roman" w:eastAsia="Times New Roman" w:hAnsi="Times New Roman" w:cs="Times New Roman"/>
                <w:sz w:val="24"/>
                <w:szCs w:val="24"/>
              </w:rPr>
              <w:t>стеге қарап, сөздерді құрамына салып, педагог атаған дыбыстың орнын табады.</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D476BE" w:rsidRDefault="00D476BE">
            <w:pPr>
              <w:widowControl w:val="0"/>
              <w:rPr>
                <w:rFonts w:ascii="Times New Roman" w:eastAsia="Times New Roman" w:hAnsi="Times New Roman" w:cs="Times New Roman"/>
                <w:b/>
                <w:sz w:val="24"/>
                <w:szCs w:val="24"/>
              </w:rPr>
            </w:pP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"Азық-түлік" дүкені.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"Азық-түлік" дүкені, азықтарды сатушы қызметі жөніндегі ұғымдарын </w:t>
            </w:r>
            <w:r>
              <w:rPr>
                <w:rFonts w:ascii="Times New Roman" w:eastAsia="Times New Roman" w:hAnsi="Times New Roman" w:cs="Times New Roman"/>
                <w:sz w:val="24"/>
                <w:szCs w:val="24"/>
              </w:rPr>
              <w:lastRenderedPageBreak/>
              <w:t>тиянақтау; сатушы мен сатып алушы рөлдеріндегі әрекеттерді игерту; жағымды қарым-қатынастарға, қоғамдық тәртіп ережелеріне тәрбиелеу.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сөрелер, сөмкелер</w:t>
            </w:r>
            <w:r>
              <w:rPr>
                <w:rFonts w:ascii="Times New Roman" w:eastAsia="Times New Roman" w:hAnsi="Times New Roman" w:cs="Times New Roman"/>
                <w:sz w:val="24"/>
                <w:szCs w:val="24"/>
              </w:rPr>
              <w:t>, қорапшаларда немесе пластик қаптарда жармалар, макарон түрлері, қатты азықтар, сүт өнімдерінің қораптары (қап ыдыстары), түрлі пішінді себеттер, ойыншық смартфондар, төлем карточкалары, қаражат қағаздары.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w:t>
            </w:r>
            <w:r>
              <w:rPr>
                <w:rFonts w:ascii="Times New Roman" w:eastAsia="Times New Roman" w:hAnsi="Times New Roman" w:cs="Times New Roman"/>
                <w:sz w:val="24"/>
                <w:szCs w:val="24"/>
              </w:rPr>
              <w:t xml:space="preserve"> азық-</w:t>
            </w:r>
            <w:r>
              <w:rPr>
                <w:rFonts w:ascii="Times New Roman" w:eastAsia="Times New Roman" w:hAnsi="Times New Roman" w:cs="Times New Roman"/>
                <w:sz w:val="24"/>
                <w:szCs w:val="24"/>
              </w:rPr>
              <w:lastRenderedPageBreak/>
              <w:t>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w:t>
            </w:r>
            <w:r>
              <w:rPr>
                <w:rFonts w:ascii="Times New Roman" w:eastAsia="Times New Roman" w:hAnsi="Times New Roman" w:cs="Times New Roman"/>
                <w:sz w:val="24"/>
                <w:szCs w:val="24"/>
              </w:rPr>
              <w:t>не сүт, ет, нан өнімдері жататыны туралы әңгімелейді. Балаларға азықтардың сақталу мерзімі, азықтардың таза өнім күйінде тұту жайында білім беруі өте маңызды.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өз қалауы (немесе санамақ) бойынша тағайындалады, </w:t>
            </w:r>
            <w:r>
              <w:rPr>
                <w:rFonts w:ascii="Times New Roman" w:eastAsia="Times New Roman" w:hAnsi="Times New Roman" w:cs="Times New Roman"/>
                <w:sz w:val="24"/>
                <w:szCs w:val="24"/>
              </w:rPr>
              <w:lastRenderedPageBreak/>
              <w:t>сатып алушылар қолдарына қажетті құралда</w:t>
            </w:r>
            <w:r>
              <w:rPr>
                <w:rFonts w:ascii="Times New Roman" w:eastAsia="Times New Roman" w:hAnsi="Times New Roman" w:cs="Times New Roman"/>
                <w:sz w:val="24"/>
                <w:szCs w:val="24"/>
              </w:rPr>
              <w:t>рды алып (карточка, қаражат, смартфон), ойын барысында қолданады.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тауарларды сөрелерге орналастырып, бағаларын анықтайды, сатып алушыларға тауардың ұтымды жақтарын айтып, оны сатады.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w:t>
            </w:r>
            <w:r>
              <w:rPr>
                <w:rFonts w:ascii="Times New Roman" w:eastAsia="Times New Roman" w:hAnsi="Times New Roman" w:cs="Times New Roman"/>
                <w:sz w:val="24"/>
                <w:szCs w:val="24"/>
              </w:rPr>
              <w:t>асында сөйлеу тізбектерін реттейді, тиянақтау сұрақтарын қояды.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соңында қорытынды жасауға болады: тауарларды </w:t>
            </w:r>
            <w:r>
              <w:rPr>
                <w:rFonts w:ascii="Times New Roman" w:eastAsia="Times New Roman" w:hAnsi="Times New Roman" w:cs="Times New Roman"/>
                <w:sz w:val="24"/>
                <w:szCs w:val="24"/>
              </w:rPr>
              <w:lastRenderedPageBreak/>
              <w:t>ережелерге сай күтіп сақтаса, олар бұзылмайды, сапалы болады, жақсы сатылады; дүкендерде сатушы мен сатып алушы сыпайы сөздерді қолданып, ә</w:t>
            </w:r>
            <w:r>
              <w:rPr>
                <w:rFonts w:ascii="Times New Roman" w:eastAsia="Times New Roman" w:hAnsi="Times New Roman" w:cs="Times New Roman"/>
                <w:sz w:val="24"/>
                <w:szCs w:val="24"/>
              </w:rPr>
              <w:t>дептілік ережелерін ұстану тиіс; сатушының еңбегін құрметтеу керек; сатып алушының таңдауын құрметтеу керек.</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 xml:space="preserve">алдарды дайындауға баулу. </w:t>
            </w:r>
            <w:r>
              <w:rPr>
                <w:rFonts w:ascii="Times New Roman" w:eastAsia="Times New Roman" w:hAnsi="Times New Roman" w:cs="Times New Roman"/>
                <w:b/>
                <w:sz w:val="24"/>
                <w:szCs w:val="24"/>
              </w:rPr>
              <w:t>(мәдени-гигиеналық дағдылар)</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r>
              <w:rPr>
                <w:rFonts w:ascii="Times New Roman" w:eastAsia="Times New Roman" w:hAnsi="Times New Roman" w:cs="Times New Roman"/>
                <w:b/>
                <w:sz w:val="24"/>
                <w:szCs w:val="24"/>
              </w:rPr>
              <w:lastRenderedPageBreak/>
              <w:t>зерттеу іс-әрекеті)</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w:t>
            </w:r>
            <w:r>
              <w:rPr>
                <w:rFonts w:ascii="Times New Roman" w:eastAsia="Times New Roman" w:hAnsi="Times New Roman" w:cs="Times New Roman"/>
                <w:sz w:val="24"/>
                <w:szCs w:val="24"/>
              </w:rPr>
              <w:t>алдарды дайындауға баулу.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w:t>
            </w:r>
            <w:r>
              <w:rPr>
                <w:rFonts w:ascii="Times New Roman" w:eastAsia="Times New Roman" w:hAnsi="Times New Roman" w:cs="Times New Roman"/>
                <w:sz w:val="24"/>
                <w:szCs w:val="24"/>
              </w:rPr>
              <w:t xml:space="preserve"> жетілдіру.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w:t>
            </w:r>
            <w:r>
              <w:rPr>
                <w:rFonts w:ascii="Times New Roman" w:eastAsia="Times New Roman" w:hAnsi="Times New Roman" w:cs="Times New Roman"/>
                <w:sz w:val="24"/>
                <w:szCs w:val="24"/>
              </w:rPr>
              <w:t>ің және жеке гигиена заттарын пайдаланудың қажеттілігін түсіну.</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 тұрып таңнан,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Пісірді апам ақ нан.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Кетер емес әлі,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Таңдайымнан дәмі.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Кернейді хош иісің,</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Тамсандырып үй ішін.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Жесем тоймай қаламын,</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Әжемді еске аламын.</w:t>
            </w:r>
          </w:p>
          <w:p w:rsidR="00D476BE" w:rsidRDefault="006048D5">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Салт-дәстүр. Қонақасы</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Танысын, танымасын үйге келген кісіге әр қазақ отбасы кәделі тағамдардан қонақасы береді. Бұл қазақ қонақжайлылығын танытатын үлкен дәстүр. Салт бойынша әр кісінің түскен үйінде лайықты қонақасы жейтін хақы бар.</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 көркем сөз)</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w:t>
            </w:r>
            <w:r>
              <w:rPr>
                <w:rFonts w:ascii="Times New Roman" w:eastAsia="Times New Roman" w:hAnsi="Times New Roman" w:cs="Times New Roman"/>
                <w:b/>
                <w:sz w:val="24"/>
                <w:szCs w:val="24"/>
              </w:rPr>
              <w:t>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үсті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Кітап бұрышында: өткен тақырыптар бойынша суреттерді қарау, сипаттау; ертегілерді есте жаңғырту, кейіпкерлердің сөздерін қайтала</w:t>
            </w:r>
            <w:r>
              <w:rPr>
                <w:rFonts w:ascii="Times New Roman" w:eastAsia="Times New Roman" w:hAnsi="Times New Roman" w:cs="Times New Roman"/>
                <w:sz w:val="24"/>
                <w:szCs w:val="24"/>
              </w:rPr>
              <w:t xml:space="preserve">у. </w:t>
            </w:r>
            <w:r>
              <w:rPr>
                <w:rFonts w:ascii="Times New Roman" w:eastAsia="Times New Roman" w:hAnsi="Times New Roman" w:cs="Times New Roman"/>
                <w:b/>
                <w:sz w:val="24"/>
                <w:szCs w:val="24"/>
              </w:rPr>
              <w:t>(қарым-қатынас іс-әрекеті, қазақ тілі)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w:t>
            </w:r>
            <w:r>
              <w:rPr>
                <w:rFonts w:ascii="Times New Roman" w:eastAsia="Times New Roman" w:hAnsi="Times New Roman" w:cs="Times New Roman"/>
                <w:sz w:val="24"/>
                <w:szCs w:val="24"/>
              </w:rPr>
              <w:t>де өзін мәдениетті ұстау, әдепті және сабырлы болу 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w:t>
            </w:r>
            <w:r>
              <w:rPr>
                <w:rFonts w:ascii="Times New Roman" w:eastAsia="Times New Roman" w:hAnsi="Times New Roman" w:cs="Times New Roman"/>
                <w:sz w:val="24"/>
                <w:szCs w:val="24"/>
              </w:rPr>
              <w:t>тті құрал жабдықтары, туған өлкенің көрнекі жерлері, әсем табиғаты, тарихи орындары туралы суреттер, фотолар, альбомдармен жабдықталған орта құру. Балалардың қоршаған ортаға өзінің қарым-қатынасын білдіруге, ауызекі сөйлеуде мақал-мәтелдерді, көркем сөздер</w:t>
            </w:r>
            <w:r>
              <w:rPr>
                <w:rFonts w:ascii="Times New Roman" w:eastAsia="Times New Roman" w:hAnsi="Times New Roman" w:cs="Times New Roman"/>
                <w:sz w:val="24"/>
                <w:szCs w:val="24"/>
              </w:rPr>
              <w:t>ді қолдануына қолдау көрсету, ынталандыру.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w:t>
            </w:r>
            <w:r>
              <w:rPr>
                <w:rFonts w:ascii="Times New Roman" w:eastAsia="Times New Roman" w:hAnsi="Times New Roman" w:cs="Times New Roman"/>
                <w:sz w:val="24"/>
                <w:szCs w:val="24"/>
              </w:rPr>
              <w:t>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 Ертеңгілікке дайындық.</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бұрышында сурет салу, жапсыру, мүсіндеу, қ</w:t>
            </w:r>
            <w:r>
              <w:rPr>
                <w:rFonts w:ascii="Times New Roman" w:eastAsia="Times New Roman" w:hAnsi="Times New Roman" w:cs="Times New Roman"/>
                <w:sz w:val="24"/>
                <w:szCs w:val="24"/>
              </w:rPr>
              <w:t xml:space="preserve">ұрастыру. </w:t>
            </w:r>
            <w:r>
              <w:rPr>
                <w:rFonts w:ascii="Times New Roman" w:eastAsia="Times New Roman" w:hAnsi="Times New Roman" w:cs="Times New Roman"/>
                <w:b/>
                <w:sz w:val="24"/>
                <w:szCs w:val="24"/>
              </w:rPr>
              <w:t>(шығармашылық іс-әрекет, бейнелеу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w:t>
            </w:r>
            <w:r>
              <w:rPr>
                <w:rFonts w:ascii="Times New Roman" w:eastAsia="Times New Roman" w:hAnsi="Times New Roman" w:cs="Times New Roman"/>
                <w:sz w:val="24"/>
                <w:szCs w:val="24"/>
              </w:rPr>
              <w:t>,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w:t>
            </w:r>
            <w:r>
              <w:rPr>
                <w:rFonts w:ascii="Times New Roman" w:eastAsia="Times New Roman" w:hAnsi="Times New Roman" w:cs="Times New Roman"/>
                <w:sz w:val="24"/>
                <w:szCs w:val="24"/>
              </w:rPr>
              <w:t xml:space="preserve"> элементтерін салу. 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w:t>
            </w:r>
            <w:r>
              <w:rPr>
                <w:rFonts w:ascii="Times New Roman" w:eastAsia="Times New Roman" w:hAnsi="Times New Roman" w:cs="Times New Roman"/>
                <w:sz w:val="24"/>
                <w:szCs w:val="24"/>
              </w:rPr>
              <w:t>пен түрлі ойындар ойнау.</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Кеңістік туралы түсініктерді бекіту: заттарды кеңістікте орналастыру (сол жақта, оң жақта, </w:t>
            </w:r>
            <w:r>
              <w:rPr>
                <w:rFonts w:ascii="Times New Roman" w:eastAsia="Times New Roman" w:hAnsi="Times New Roman" w:cs="Times New Roman"/>
                <w:sz w:val="24"/>
                <w:szCs w:val="24"/>
              </w:rPr>
              <w:lastRenderedPageBreak/>
              <w:t>жоғарыд</w:t>
            </w:r>
            <w:r>
              <w:rPr>
                <w:rFonts w:ascii="Times New Roman" w:eastAsia="Times New Roman" w:hAnsi="Times New Roman" w:cs="Times New Roman"/>
                <w:sz w:val="24"/>
                <w:szCs w:val="24"/>
              </w:rPr>
              <w:t>а, төменде); қозғалыс бағыттары: сол жақтан оң жаққа, оң жақтан сол жаққа, жоғарыдан төменге, алға, артқа.</w:t>
            </w:r>
          </w:p>
          <w:p w:rsidR="00D476BE" w:rsidRDefault="006048D5">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өмірі үшін суды</w:t>
            </w:r>
            <w:r>
              <w:rPr>
                <w:rFonts w:ascii="Times New Roman" w:eastAsia="Times New Roman" w:hAnsi="Times New Roman" w:cs="Times New Roman"/>
                <w:sz w:val="24"/>
                <w:szCs w:val="24"/>
              </w:rPr>
              <w:t xml:space="preserve">ң, құмның, күн, ай сәулесінің, саздың, тастардың маңызын түсіну. 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w:t>
            </w:r>
            <w:r>
              <w:rPr>
                <w:rFonts w:ascii="Times New Roman" w:eastAsia="Times New Roman" w:hAnsi="Times New Roman" w:cs="Times New Roman"/>
                <w:sz w:val="24"/>
                <w:szCs w:val="24"/>
              </w:rPr>
              <w:t>ішкі жабдықтарын білу. Қазақ халқының салт-дәстүрлерін білу және құрметтеу, қазақ халқының құндылықтарына құрмет таныту.</w:t>
            </w:r>
          </w:p>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Мерекелік мерекелердің Халықаралық әйелдер күні, Наурыз мейрамы маңыздылығын түсіну, оларға белсенді қатысу.</w:t>
            </w:r>
          </w:p>
        </w:tc>
      </w:tr>
      <w:tr w:rsidR="00D476B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w:t>
            </w:r>
            <w:r>
              <w:rPr>
                <w:rFonts w:ascii="Times New Roman" w:eastAsia="Times New Roman" w:hAnsi="Times New Roman" w:cs="Times New Roman"/>
                <w:sz w:val="24"/>
                <w:szCs w:val="24"/>
              </w:rPr>
              <w:t>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әдемі гүлдер" жобасының нәтижесін қорытындылау.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D476B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476BE" w:rsidRDefault="006048D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тазалығы туралы әңгімелесу.</w:t>
            </w:r>
          </w:p>
        </w:tc>
      </w:tr>
    </w:tbl>
    <w:p w:rsidR="00D476BE" w:rsidRDefault="00D476BE"/>
    <w:sectPr w:rsidR="00D476BE">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6BE"/>
    <w:rsid w:val="006048D5"/>
    <w:rsid w:val="00D476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0953"/>
  <w15:docId w15:val="{6A8DD4AB-227B-4D82-B6FA-36CC44B3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3064</Words>
  <Characters>17468</Characters>
  <Application>Microsoft Office Word</Application>
  <DocSecurity>0</DocSecurity>
  <Lines>145</Lines>
  <Paragraphs>40</Paragraphs>
  <ScaleCrop>false</ScaleCrop>
  <Company>SPecialiST RePack</Company>
  <LinksUpToDate>false</LinksUpToDate>
  <CharactersWithSpaces>20492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2019</cp:lastModifiedBy>
  <cp:revision>3</cp:revision>
  <dcterms:created xsi:type="dcterms:W3CDTF">2023-05-23T19:25:00Z</dcterms:created>
  <dcterms:modified xsi:type="dcterms:W3CDTF">2023-05-23T19:26:00Z</dcterms:modified>
</cp:coreProperties>
</file>